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B2" w:rsidRDefault="000B20B2" w:rsidP="000B20B2">
      <w:pPr>
        <w:jc w:val="center"/>
        <w:rPr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7DCC37B" wp14:editId="2B441423">
            <wp:extent cx="57150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B2" w:rsidRDefault="000B20B2" w:rsidP="000B20B2">
      <w:pPr>
        <w:jc w:val="center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B20B2" w:rsidRDefault="000B20B2" w:rsidP="000B20B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rtl/>
          <w:lang w:eastAsia="ru-RU" w:bidi="he-IL"/>
        </w:rPr>
        <w:t>״</w:t>
      </w:r>
      <w:r>
        <w:rPr>
          <w:sz w:val="24"/>
          <w:szCs w:val="24"/>
          <w:lang w:eastAsia="ru-RU"/>
        </w:rPr>
        <w:t>КИРОВСКАЯ СРЕДНЯЯ ОБЩЕОБРАЗОВАТЕЛЬНАЯ ШКОЛА</w:t>
      </w:r>
      <w:r>
        <w:rPr>
          <w:sz w:val="24"/>
          <w:szCs w:val="24"/>
          <w:rtl/>
          <w:lang w:eastAsia="ru-RU" w:bidi="he-IL"/>
        </w:rPr>
        <w:t>״</w:t>
      </w:r>
    </w:p>
    <w:p w:rsidR="000B20B2" w:rsidRDefault="000B20B2" w:rsidP="000B20B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ЛЕНИНСКОГО РАЙОНА</w:t>
      </w:r>
    </w:p>
    <w:p w:rsidR="000B20B2" w:rsidRDefault="000B20B2" w:rsidP="000B20B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РЕСПУБЛИКИ КРЫМ</w:t>
      </w:r>
    </w:p>
    <w:p w:rsidR="000B20B2" w:rsidRDefault="000B20B2" w:rsidP="000B20B2">
      <w:pPr>
        <w:jc w:val="center"/>
        <w:rPr>
          <w:sz w:val="24"/>
          <w:szCs w:val="20"/>
          <w:lang w:eastAsia="ru-RU"/>
        </w:rPr>
      </w:pPr>
      <w:r>
        <w:rPr>
          <w:szCs w:val="18"/>
          <w:lang w:eastAsia="ru-RU"/>
        </w:rPr>
        <w:t>ул. Школьная, 1</w:t>
      </w:r>
      <w:r>
        <w:rPr>
          <w:sz w:val="24"/>
          <w:szCs w:val="20"/>
          <w:lang w:eastAsia="ru-RU"/>
        </w:rPr>
        <w:t>, с. Кирово</w:t>
      </w:r>
      <w:r>
        <w:rPr>
          <w:szCs w:val="18"/>
          <w:lang w:eastAsia="ru-RU"/>
        </w:rPr>
        <w:t xml:space="preserve">, </w:t>
      </w:r>
      <w:r>
        <w:rPr>
          <w:sz w:val="24"/>
          <w:szCs w:val="20"/>
          <w:lang w:eastAsia="ru-RU"/>
        </w:rPr>
        <w:t xml:space="preserve">Ленинский район, Республика Крым, 298234, </w:t>
      </w:r>
    </w:p>
    <w:p w:rsidR="000B20B2" w:rsidRDefault="000B20B2" w:rsidP="000B20B2">
      <w:pPr>
        <w:jc w:val="center"/>
        <w:rPr>
          <w:b/>
          <w:noProof/>
          <w:sz w:val="36"/>
          <w:szCs w:val="28"/>
          <w:lang w:eastAsia="ru-RU"/>
        </w:rPr>
      </w:pPr>
      <w:r>
        <w:rPr>
          <w:sz w:val="24"/>
          <w:szCs w:val="20"/>
          <w:lang w:eastAsia="ru-RU"/>
        </w:rPr>
        <w:t xml:space="preserve">телефон +7(36557) 4-18-43, </w:t>
      </w:r>
      <w:r>
        <w:rPr>
          <w:sz w:val="24"/>
          <w:szCs w:val="20"/>
          <w:lang w:val="en-US" w:eastAsia="ru-RU"/>
        </w:rPr>
        <w:t>e</w:t>
      </w:r>
      <w:r>
        <w:rPr>
          <w:sz w:val="24"/>
          <w:szCs w:val="20"/>
          <w:lang w:eastAsia="ru-RU"/>
        </w:rPr>
        <w:t>-</w:t>
      </w:r>
      <w:r>
        <w:rPr>
          <w:sz w:val="24"/>
          <w:szCs w:val="20"/>
          <w:lang w:val="en-US" w:eastAsia="ru-RU"/>
        </w:rPr>
        <w:t>mail</w:t>
      </w:r>
      <w:r>
        <w:rPr>
          <w:sz w:val="24"/>
          <w:szCs w:val="20"/>
          <w:lang w:eastAsia="ru-RU"/>
        </w:rPr>
        <w:t>: lenino_kirivo11@crimeaedu.ru</w:t>
      </w:r>
    </w:p>
    <w:p w:rsidR="000B20B2" w:rsidRDefault="000B20B2" w:rsidP="000B20B2">
      <w:pPr>
        <w:jc w:val="center"/>
        <w:rPr>
          <w:sz w:val="20"/>
          <w:szCs w:val="20"/>
          <w:lang w:eastAsia="ru-RU"/>
        </w:rPr>
      </w:pPr>
    </w:p>
    <w:p w:rsidR="008F10AD" w:rsidRDefault="008F10AD">
      <w:pPr>
        <w:pStyle w:val="a3"/>
        <w:spacing w:before="3"/>
        <w:ind w:left="0"/>
        <w:rPr>
          <w:sz w:val="28"/>
        </w:rPr>
      </w:pPr>
      <w:bookmarkStart w:id="0" w:name="_GoBack"/>
      <w:bookmarkEnd w:id="0"/>
    </w:p>
    <w:p w:rsidR="008F10AD" w:rsidRDefault="00C442C1">
      <w:pPr>
        <w:spacing w:before="89"/>
        <w:ind w:left="195" w:right="198"/>
        <w:jc w:val="center"/>
        <w:rPr>
          <w:b/>
          <w:sz w:val="28"/>
        </w:rPr>
      </w:pPr>
      <w:r>
        <w:rPr>
          <w:b/>
          <w:spacing w:val="-2"/>
          <w:sz w:val="28"/>
        </w:rPr>
        <w:t>ПРИКАЗ</w:t>
      </w:r>
    </w:p>
    <w:p w:rsidR="008F10AD" w:rsidRDefault="008F10AD">
      <w:pPr>
        <w:pStyle w:val="a3"/>
        <w:spacing w:before="10"/>
        <w:ind w:left="0"/>
        <w:rPr>
          <w:b/>
          <w:sz w:val="27"/>
        </w:rPr>
      </w:pPr>
    </w:p>
    <w:p w:rsidR="008F10AD" w:rsidRDefault="00C442C1">
      <w:pPr>
        <w:tabs>
          <w:tab w:val="left" w:pos="6944"/>
        </w:tabs>
        <w:spacing w:before="1"/>
        <w:ind w:left="102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09.09.2021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г.</w:t>
      </w:r>
      <w:r>
        <w:rPr>
          <w:b/>
          <w:sz w:val="28"/>
        </w:rPr>
        <w:tab/>
        <w:t>№ 120</w:t>
      </w:r>
      <w:r>
        <w:rPr>
          <w:b/>
          <w:spacing w:val="-2"/>
          <w:sz w:val="28"/>
        </w:rPr>
        <w:t xml:space="preserve"> </w:t>
      </w:r>
    </w:p>
    <w:p w:rsidR="008F10AD" w:rsidRDefault="008F10AD">
      <w:pPr>
        <w:pStyle w:val="a3"/>
        <w:spacing w:before="1"/>
        <w:ind w:left="0"/>
        <w:rPr>
          <w:b/>
          <w:sz w:val="28"/>
        </w:rPr>
      </w:pPr>
    </w:p>
    <w:p w:rsidR="008F10AD" w:rsidRDefault="00C442C1">
      <w:pPr>
        <w:spacing w:line="276" w:lineRule="auto"/>
        <w:ind w:left="188" w:right="19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внутришкольной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учебной неуспешности обучающихся МБОУ </w:t>
      </w:r>
      <w:r w:rsidR="000B20B2">
        <w:rPr>
          <w:b/>
          <w:sz w:val="28"/>
        </w:rPr>
        <w:t>Кировская СОШ</w:t>
      </w:r>
    </w:p>
    <w:p w:rsidR="008F10AD" w:rsidRDefault="008F10AD">
      <w:pPr>
        <w:pStyle w:val="a3"/>
        <w:ind w:left="0"/>
        <w:rPr>
          <w:b/>
          <w:sz w:val="32"/>
        </w:rPr>
      </w:pPr>
    </w:p>
    <w:p w:rsidR="008F10AD" w:rsidRDefault="00C442C1" w:rsidP="000B20B2">
      <w:pPr>
        <w:spacing w:line="276" w:lineRule="auto"/>
        <w:ind w:left="102" w:right="106" w:firstLine="359"/>
        <w:jc w:val="both"/>
        <w:rPr>
          <w:sz w:val="26"/>
        </w:rPr>
      </w:pPr>
      <w:r>
        <w:rPr>
          <w:sz w:val="26"/>
        </w:rPr>
        <w:t xml:space="preserve">В соответствии с действующим законодательством, в целях выявления возможных причин низкой успеваемости и качества знаний обучающихся, принятия комплексных мер, направленных на повышение качества образования, </w:t>
      </w:r>
    </w:p>
    <w:p w:rsidR="008F10AD" w:rsidRDefault="00C442C1">
      <w:pPr>
        <w:spacing w:before="246"/>
        <w:ind w:left="461"/>
        <w:rPr>
          <w:b/>
          <w:sz w:val="26"/>
        </w:rPr>
      </w:pPr>
      <w:r>
        <w:rPr>
          <w:b/>
          <w:spacing w:val="-2"/>
          <w:sz w:val="26"/>
        </w:rPr>
        <w:t>П</w:t>
      </w:r>
      <w:r>
        <w:rPr>
          <w:b/>
          <w:spacing w:val="-2"/>
          <w:sz w:val="26"/>
        </w:rPr>
        <w:t>РИКАЗЫВАЮ:</w:t>
      </w:r>
    </w:p>
    <w:p w:rsidR="008F10AD" w:rsidRDefault="00C442C1">
      <w:pPr>
        <w:pStyle w:val="a4"/>
        <w:numPr>
          <w:ilvl w:val="0"/>
          <w:numId w:val="4"/>
        </w:numPr>
        <w:tabs>
          <w:tab w:val="left" w:pos="296"/>
        </w:tabs>
        <w:spacing w:before="243" w:line="276" w:lineRule="auto"/>
        <w:ind w:right="115" w:firstLine="0"/>
        <w:rPr>
          <w:sz w:val="26"/>
        </w:rPr>
      </w:pPr>
      <w:r>
        <w:rPr>
          <w:sz w:val="26"/>
        </w:rPr>
        <w:t>Утвердить Положение о внутришкольной профилактике учебной</w:t>
      </w:r>
      <w:r>
        <w:rPr>
          <w:spacing w:val="80"/>
          <w:sz w:val="26"/>
        </w:rPr>
        <w:t xml:space="preserve"> </w:t>
      </w:r>
      <w:r>
        <w:rPr>
          <w:sz w:val="26"/>
        </w:rPr>
        <w:t>неуспешности обучающихся МБОУ</w:t>
      </w:r>
      <w:r w:rsidR="000B20B2">
        <w:rPr>
          <w:sz w:val="26"/>
        </w:rPr>
        <w:t xml:space="preserve"> Кировская СОШ</w:t>
      </w:r>
      <w:r>
        <w:rPr>
          <w:sz w:val="26"/>
        </w:rPr>
        <w:t xml:space="preserve"> (приложение 1 к настоящему приказу).</w:t>
      </w:r>
    </w:p>
    <w:p w:rsidR="008F10AD" w:rsidRDefault="00C442C1">
      <w:pPr>
        <w:pStyle w:val="a4"/>
        <w:numPr>
          <w:ilvl w:val="0"/>
          <w:numId w:val="4"/>
        </w:numPr>
        <w:tabs>
          <w:tab w:val="left" w:pos="296"/>
          <w:tab w:val="left" w:pos="3721"/>
        </w:tabs>
        <w:spacing w:line="276" w:lineRule="auto"/>
        <w:ind w:right="117" w:firstLine="0"/>
        <w:rPr>
          <w:sz w:val="26"/>
        </w:rPr>
      </w:pPr>
      <w:r>
        <w:rPr>
          <w:sz w:val="26"/>
        </w:rPr>
        <w:t>Назначить</w:t>
      </w:r>
      <w:r>
        <w:rPr>
          <w:spacing w:val="40"/>
          <w:sz w:val="26"/>
        </w:rPr>
        <w:t xml:space="preserve"> </w:t>
      </w:r>
      <w:r>
        <w:rPr>
          <w:sz w:val="26"/>
        </w:rPr>
        <w:t>ответственными</w:t>
      </w:r>
      <w:r>
        <w:rPr>
          <w:sz w:val="26"/>
        </w:rPr>
        <w:tab/>
        <w:t>(в</w:t>
      </w:r>
      <w:r>
        <w:rPr>
          <w:spacing w:val="40"/>
          <w:sz w:val="26"/>
        </w:rPr>
        <w:t xml:space="preserve"> </w:t>
      </w:r>
      <w:r>
        <w:rPr>
          <w:sz w:val="26"/>
        </w:rPr>
        <w:t>части</w:t>
      </w:r>
      <w:r>
        <w:rPr>
          <w:spacing w:val="40"/>
          <w:sz w:val="26"/>
        </w:rPr>
        <w:t xml:space="preserve"> </w:t>
      </w:r>
      <w:r>
        <w:rPr>
          <w:sz w:val="26"/>
        </w:rPr>
        <w:t>касающейся)</w:t>
      </w:r>
      <w:r>
        <w:rPr>
          <w:spacing w:val="40"/>
          <w:sz w:val="26"/>
        </w:rPr>
        <w:t xml:space="preserve"> </w:t>
      </w:r>
      <w:r>
        <w:rPr>
          <w:sz w:val="26"/>
        </w:rPr>
        <w:t>за</w:t>
      </w:r>
      <w:r>
        <w:rPr>
          <w:spacing w:val="40"/>
          <w:sz w:val="26"/>
        </w:rPr>
        <w:t xml:space="preserve"> </w:t>
      </w:r>
      <w:r>
        <w:rPr>
          <w:sz w:val="26"/>
        </w:rPr>
        <w:t>профи</w:t>
      </w:r>
      <w:r>
        <w:rPr>
          <w:sz w:val="26"/>
        </w:rPr>
        <w:t>лактику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неуспешности:</w:t>
      </w:r>
    </w:p>
    <w:p w:rsidR="008F10AD" w:rsidRDefault="000B20B2">
      <w:pPr>
        <w:spacing w:line="276" w:lineRule="auto"/>
        <w:ind w:left="102" w:right="3487"/>
        <w:rPr>
          <w:sz w:val="26"/>
        </w:rPr>
      </w:pPr>
      <w:r>
        <w:rPr>
          <w:sz w:val="26"/>
        </w:rPr>
        <w:t>Ермолову Т.В.</w:t>
      </w:r>
      <w:r w:rsidR="00C442C1">
        <w:rPr>
          <w:sz w:val="26"/>
        </w:rPr>
        <w:t xml:space="preserve">., заместителя директора по УВР; </w:t>
      </w:r>
      <w:r w:rsidR="00C442C1">
        <w:rPr>
          <w:sz w:val="26"/>
        </w:rPr>
        <w:t xml:space="preserve"> </w:t>
      </w:r>
    </w:p>
    <w:p w:rsidR="008F10AD" w:rsidRDefault="000B20B2">
      <w:pPr>
        <w:ind w:left="102"/>
        <w:rPr>
          <w:sz w:val="26"/>
        </w:rPr>
      </w:pPr>
      <w:r>
        <w:rPr>
          <w:sz w:val="26"/>
        </w:rPr>
        <w:t>Безинскую З.С.</w:t>
      </w:r>
      <w:r w:rsidR="00C442C1">
        <w:rPr>
          <w:sz w:val="26"/>
        </w:rPr>
        <w:t>.,</w:t>
      </w:r>
      <w:r w:rsidR="00C442C1">
        <w:rPr>
          <w:spacing w:val="-14"/>
          <w:sz w:val="26"/>
        </w:rPr>
        <w:t xml:space="preserve"> </w:t>
      </w:r>
      <w:r w:rsidR="00C442C1">
        <w:rPr>
          <w:sz w:val="26"/>
        </w:rPr>
        <w:t>педагога-</w:t>
      </w:r>
      <w:r w:rsidR="00C442C1">
        <w:rPr>
          <w:spacing w:val="-2"/>
          <w:sz w:val="26"/>
        </w:rPr>
        <w:t>психолога.</w:t>
      </w:r>
    </w:p>
    <w:p w:rsidR="008F10AD" w:rsidRDefault="000B20B2">
      <w:pPr>
        <w:pStyle w:val="a4"/>
        <w:numPr>
          <w:ilvl w:val="0"/>
          <w:numId w:val="4"/>
        </w:numPr>
        <w:tabs>
          <w:tab w:val="left" w:pos="296"/>
          <w:tab w:val="left" w:pos="5232"/>
        </w:tabs>
        <w:spacing w:before="45" w:line="276" w:lineRule="auto"/>
        <w:ind w:right="114" w:firstLine="0"/>
        <w:rPr>
          <w:sz w:val="26"/>
        </w:rPr>
      </w:pPr>
      <w:r>
        <w:rPr>
          <w:sz w:val="26"/>
        </w:rPr>
        <w:t>Ермоловой Т.В.</w:t>
      </w:r>
      <w:r w:rsidR="00C442C1">
        <w:rPr>
          <w:sz w:val="26"/>
        </w:rPr>
        <w:t>.</w:t>
      </w:r>
      <w:r w:rsidR="00C442C1">
        <w:rPr>
          <w:spacing w:val="80"/>
          <w:sz w:val="26"/>
        </w:rPr>
        <w:t xml:space="preserve"> </w:t>
      </w:r>
      <w:r w:rsidR="00C442C1">
        <w:rPr>
          <w:sz w:val="26"/>
        </w:rPr>
        <w:t>в</w:t>
      </w:r>
      <w:r w:rsidR="00C442C1">
        <w:rPr>
          <w:spacing w:val="80"/>
          <w:sz w:val="26"/>
        </w:rPr>
        <w:t xml:space="preserve"> </w:t>
      </w:r>
      <w:r w:rsidR="00C442C1">
        <w:rPr>
          <w:sz w:val="26"/>
        </w:rPr>
        <w:t>срок</w:t>
      </w:r>
      <w:r w:rsidR="00C442C1">
        <w:rPr>
          <w:spacing w:val="80"/>
          <w:sz w:val="26"/>
        </w:rPr>
        <w:t xml:space="preserve"> </w:t>
      </w:r>
      <w:r w:rsidR="00C442C1">
        <w:rPr>
          <w:sz w:val="26"/>
        </w:rPr>
        <w:t>до</w:t>
      </w:r>
      <w:r w:rsidR="00C442C1">
        <w:rPr>
          <w:spacing w:val="80"/>
          <w:sz w:val="26"/>
        </w:rPr>
        <w:t xml:space="preserve"> </w:t>
      </w:r>
      <w:r w:rsidR="00C442C1">
        <w:rPr>
          <w:sz w:val="26"/>
        </w:rPr>
        <w:t>15.09.2021</w:t>
      </w:r>
      <w:r w:rsidR="00C442C1">
        <w:rPr>
          <w:sz w:val="26"/>
        </w:rPr>
        <w:tab/>
        <w:t>обеспечить</w:t>
      </w:r>
      <w:r w:rsidR="00C442C1">
        <w:rPr>
          <w:spacing w:val="80"/>
          <w:sz w:val="26"/>
        </w:rPr>
        <w:t xml:space="preserve"> </w:t>
      </w:r>
      <w:r w:rsidR="00C442C1">
        <w:rPr>
          <w:sz w:val="26"/>
        </w:rPr>
        <w:t>размещение</w:t>
      </w:r>
      <w:r w:rsidR="00C442C1">
        <w:rPr>
          <w:spacing w:val="80"/>
          <w:sz w:val="26"/>
        </w:rPr>
        <w:t xml:space="preserve"> </w:t>
      </w:r>
      <w:r w:rsidR="00C442C1">
        <w:rPr>
          <w:sz w:val="26"/>
        </w:rPr>
        <w:t>настоящего Положения на сайте школы с целью ознакомления</w:t>
      </w:r>
      <w:r w:rsidR="00C442C1">
        <w:rPr>
          <w:spacing w:val="40"/>
          <w:sz w:val="26"/>
        </w:rPr>
        <w:t xml:space="preserve"> </w:t>
      </w:r>
      <w:r w:rsidR="00C442C1">
        <w:rPr>
          <w:sz w:val="26"/>
        </w:rPr>
        <w:t>всех заинтересованных лиц.</w:t>
      </w:r>
    </w:p>
    <w:p w:rsidR="008F10AD" w:rsidRDefault="00C442C1">
      <w:pPr>
        <w:pStyle w:val="a4"/>
        <w:numPr>
          <w:ilvl w:val="0"/>
          <w:numId w:val="4"/>
        </w:numPr>
        <w:tabs>
          <w:tab w:val="left" w:pos="296"/>
        </w:tabs>
        <w:spacing w:line="298" w:lineRule="exact"/>
        <w:ind w:left="296" w:hanging="194"/>
        <w:rPr>
          <w:sz w:val="26"/>
        </w:rPr>
      </w:pPr>
      <w:r>
        <w:rPr>
          <w:sz w:val="26"/>
        </w:rPr>
        <w:t>Контроль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9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9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собой.</w:t>
      </w:r>
    </w:p>
    <w:p w:rsidR="008F10AD" w:rsidRDefault="008F10AD">
      <w:pPr>
        <w:pStyle w:val="a3"/>
        <w:spacing w:before="10"/>
        <w:ind w:left="0"/>
        <w:rPr>
          <w:sz w:val="33"/>
        </w:rPr>
      </w:pPr>
    </w:p>
    <w:p w:rsidR="008F10AD" w:rsidRDefault="00C442C1" w:rsidP="000B20B2">
      <w:pPr>
        <w:tabs>
          <w:tab w:val="left" w:pos="7229"/>
        </w:tabs>
        <w:ind w:left="102"/>
        <w:rPr>
          <w:sz w:val="26"/>
        </w:rPr>
        <w:sectPr w:rsidR="008F10AD">
          <w:footerReference w:type="default" r:id="rId8"/>
          <w:type w:val="continuous"/>
          <w:pgSz w:w="11910" w:h="16840"/>
          <w:pgMar w:top="1120" w:right="740" w:bottom="1200" w:left="1600" w:header="0" w:footer="1000" w:gutter="0"/>
          <w:pgNumType w:start="1"/>
          <w:cols w:space="720"/>
        </w:sectPr>
      </w:pPr>
      <w:r>
        <w:rPr>
          <w:sz w:val="26"/>
        </w:rPr>
        <w:t>Директор</w:t>
      </w:r>
      <w:r>
        <w:rPr>
          <w:spacing w:val="-4"/>
          <w:sz w:val="26"/>
        </w:rPr>
        <w:t xml:space="preserve"> </w:t>
      </w:r>
      <w:r>
        <w:rPr>
          <w:sz w:val="26"/>
        </w:rPr>
        <w:t>МБОУ</w:t>
      </w:r>
      <w:r>
        <w:rPr>
          <w:spacing w:val="-7"/>
          <w:sz w:val="26"/>
        </w:rPr>
        <w:t xml:space="preserve"> </w:t>
      </w:r>
      <w:r w:rsidR="000B20B2">
        <w:rPr>
          <w:sz w:val="26"/>
        </w:rPr>
        <w:t>Кировская СОШ</w:t>
      </w:r>
      <w:r w:rsidR="000B20B2">
        <w:rPr>
          <w:sz w:val="26"/>
        </w:rPr>
        <w:tab/>
      </w:r>
      <w:r w:rsidR="000B20B2">
        <w:rPr>
          <w:sz w:val="26"/>
        </w:rPr>
        <w:tab/>
        <w:t>Л.И.Якубова</w:t>
      </w:r>
    </w:p>
    <w:p w:rsidR="008F10AD" w:rsidRDefault="00C442C1" w:rsidP="000B20B2">
      <w:pPr>
        <w:pStyle w:val="a3"/>
        <w:spacing w:before="73" w:line="278" w:lineRule="auto"/>
        <w:ind w:left="5510" w:right="31" w:firstLine="2470"/>
      </w:pPr>
      <w:r>
        <w:lastRenderedPageBreak/>
        <w:t>Приложение</w:t>
      </w:r>
      <w:r>
        <w:rPr>
          <w:spacing w:val="-15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 xml:space="preserve">МБОУ </w:t>
      </w:r>
      <w:r w:rsidR="000B20B2">
        <w:t>Кировская СОШ ль 09.09.2021 годп</w:t>
      </w:r>
    </w:p>
    <w:p w:rsidR="008F10AD" w:rsidRDefault="008F10AD">
      <w:pPr>
        <w:pStyle w:val="a3"/>
        <w:spacing w:before="9"/>
        <w:ind w:left="0"/>
        <w:rPr>
          <w:sz w:val="35"/>
        </w:rPr>
      </w:pPr>
    </w:p>
    <w:p w:rsidR="008F10AD" w:rsidRDefault="00C442C1">
      <w:pPr>
        <w:ind w:left="197" w:right="198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8F10AD" w:rsidRDefault="00C442C1" w:rsidP="000B20B2">
      <w:pPr>
        <w:spacing w:before="50" w:line="276" w:lineRule="auto"/>
        <w:ind w:left="188" w:right="198"/>
        <w:jc w:val="center"/>
        <w:rPr>
          <w:b/>
          <w:sz w:val="32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внутришкольной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неуспешности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обучающихся МБОУ </w:t>
      </w:r>
      <w:r w:rsidR="000B20B2">
        <w:rPr>
          <w:b/>
          <w:sz w:val="28"/>
        </w:rPr>
        <w:t>Кировская СОШ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821"/>
        </w:tabs>
        <w:spacing w:before="0"/>
        <w:ind w:left="821"/>
        <w:jc w:val="both"/>
      </w:pPr>
      <w:r>
        <w:t>О</w:t>
      </w:r>
      <w:r>
        <w:t>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8F10AD" w:rsidRDefault="008F10AD">
      <w:pPr>
        <w:pStyle w:val="a3"/>
        <w:spacing w:before="10"/>
        <w:ind w:left="0"/>
        <w:rPr>
          <w:b/>
          <w:sz w:val="20"/>
        </w:rPr>
      </w:pPr>
    </w:p>
    <w:p w:rsidR="008F10AD" w:rsidRDefault="00C442C1">
      <w:pPr>
        <w:pStyle w:val="a3"/>
        <w:spacing w:line="276" w:lineRule="auto"/>
        <w:ind w:right="106" w:firstLine="359"/>
        <w:jc w:val="both"/>
      </w:pPr>
      <w:r>
        <w:t xml:space="preserve"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</w:t>
      </w:r>
      <w:r>
        <w:t>локальными актами и регламенти</w:t>
      </w:r>
      <w:r>
        <w:t>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:rsidR="008F10AD" w:rsidRDefault="00C442C1">
      <w:pPr>
        <w:pStyle w:val="a3"/>
        <w:spacing w:before="202"/>
        <w:ind w:left="461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деятельности:</w:t>
      </w:r>
    </w:p>
    <w:p w:rsidR="008F10AD" w:rsidRDefault="00C442C1">
      <w:pPr>
        <w:pStyle w:val="a3"/>
        <w:spacing w:before="41" w:line="276" w:lineRule="auto"/>
        <w:ind w:left="461" w:right="115"/>
        <w:jc w:val="both"/>
      </w:pPr>
      <w:r>
        <w:t>выявление возможных причин низкой успеваемости и качества знаний обучающихся</w:t>
      </w:r>
      <w:r>
        <w:t>; принятие</w:t>
      </w:r>
      <w:r>
        <w:rPr>
          <w:spacing w:val="7"/>
        </w:rPr>
        <w:t xml:space="preserve"> </w:t>
      </w:r>
      <w:r>
        <w:t>комплексных</w:t>
      </w:r>
      <w:r>
        <w:rPr>
          <w:spacing w:val="11"/>
        </w:rPr>
        <w:t xml:space="preserve"> </w:t>
      </w:r>
      <w:r>
        <w:t>мер,</w:t>
      </w:r>
      <w:r>
        <w:rPr>
          <w:spacing w:val="11"/>
        </w:rPr>
        <w:t xml:space="preserve"> </w:t>
      </w:r>
      <w:r>
        <w:t>направленных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повышение</w:t>
      </w:r>
      <w:r>
        <w:rPr>
          <w:spacing w:val="12"/>
        </w:rPr>
        <w:t xml:space="preserve"> </w:t>
      </w:r>
      <w:r>
        <w:t>успеваемости</w:t>
      </w:r>
      <w:r>
        <w:rPr>
          <w:spacing w:val="12"/>
        </w:rPr>
        <w:t xml:space="preserve"> </w:t>
      </w:r>
      <w:r>
        <w:rPr>
          <w:spacing w:val="-2"/>
        </w:rPr>
        <w:t>обучающихся</w:t>
      </w:r>
    </w:p>
    <w:p w:rsidR="008F10AD" w:rsidRDefault="00C442C1">
      <w:pPr>
        <w:pStyle w:val="a3"/>
        <w:spacing w:line="275" w:lineRule="exact"/>
        <w:jc w:val="both"/>
      </w:pP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rPr>
          <w:spacing w:val="-2"/>
        </w:rPr>
        <w:t>обучающихся.</w:t>
      </w:r>
    </w:p>
    <w:p w:rsidR="008F10AD" w:rsidRDefault="00C442C1">
      <w:pPr>
        <w:pStyle w:val="a3"/>
        <w:spacing w:before="43"/>
        <w:ind w:left="521"/>
        <w:jc w:val="both"/>
      </w:pPr>
      <w:r>
        <w:t>Основные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rPr>
          <w:spacing w:val="-2"/>
        </w:rPr>
        <w:t>положения:</w:t>
      </w:r>
    </w:p>
    <w:p w:rsidR="008F10AD" w:rsidRDefault="00C442C1">
      <w:pPr>
        <w:pStyle w:val="a3"/>
        <w:spacing w:before="41" w:line="276" w:lineRule="auto"/>
        <w:ind w:right="109" w:firstLine="359"/>
        <w:jc w:val="both"/>
      </w:pPr>
      <w:r>
        <w:t>Слабоуспевающий – это обучающийся, который показал в течение</w:t>
      </w:r>
      <w:r>
        <w:rPr>
          <w:spacing w:val="40"/>
        </w:rPr>
        <w:t xml:space="preserve"> </w:t>
      </w:r>
      <w:r>
        <w:t>учебного периода низкий уровень и низкое</w:t>
      </w:r>
      <w:r>
        <w:rPr>
          <w:spacing w:val="40"/>
        </w:rPr>
        <w:t xml:space="preserve"> </w:t>
      </w:r>
      <w:r>
        <w:t>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</w:t>
      </w:r>
      <w:r>
        <w:rPr>
          <w:spacing w:val="40"/>
        </w:rPr>
        <w:t xml:space="preserve"> </w:t>
      </w:r>
      <w:r>
        <w:t>успешно прошедший промежуточную аттестацию.</w:t>
      </w:r>
    </w:p>
    <w:p w:rsidR="008F10AD" w:rsidRDefault="00C442C1">
      <w:pPr>
        <w:pStyle w:val="a3"/>
        <w:spacing w:line="276" w:lineRule="auto"/>
        <w:ind w:right="109" w:firstLine="359"/>
        <w:jc w:val="both"/>
      </w:pPr>
      <w:r>
        <w:t>Неуспевающий – эт</w:t>
      </w:r>
      <w:r>
        <w:t>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</w:t>
      </w:r>
      <w:r>
        <w:rPr>
          <w:spacing w:val="40"/>
        </w:rPr>
        <w:t xml:space="preserve"> </w:t>
      </w:r>
      <w:r>
        <w:t>неудовлетворительных текущих оценок по предмету (нескольким предметам) в течение учебного периода, и п</w:t>
      </w:r>
      <w:r>
        <w:t>олучивший одну или более неудовлетворительных оценок в ходе промежуточной аттестации.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701"/>
        </w:tabs>
        <w:spacing w:before="0" w:line="276" w:lineRule="exact"/>
        <w:ind w:left="701" w:hanging="240"/>
        <w:jc w:val="both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слабоуспевающими</w:t>
      </w:r>
      <w:r>
        <w:rPr>
          <w:spacing w:val="-1"/>
        </w:rPr>
        <w:t xml:space="preserve"> </w:t>
      </w:r>
      <w:r>
        <w:rPr>
          <w:spacing w:val="-2"/>
        </w:rPr>
        <w:t>обучающимися</w:t>
      </w:r>
    </w:p>
    <w:p w:rsidR="008F10AD" w:rsidRDefault="008F10AD">
      <w:pPr>
        <w:pStyle w:val="a3"/>
        <w:ind w:left="0"/>
        <w:rPr>
          <w:b/>
          <w:sz w:val="21"/>
        </w:r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522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образования.</w:t>
      </w:r>
    </w:p>
    <w:p w:rsidR="008F10AD" w:rsidRDefault="008F10AD">
      <w:pPr>
        <w:pStyle w:val="a3"/>
        <w:spacing w:before="10"/>
        <w:ind w:left="0"/>
        <w:rPr>
          <w:sz w:val="20"/>
        </w:r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461"/>
          <w:tab w:val="left" w:pos="1699"/>
          <w:tab w:val="left" w:pos="3310"/>
          <w:tab w:val="left" w:pos="3982"/>
          <w:tab w:val="left" w:pos="5687"/>
          <w:tab w:val="left" w:pos="6157"/>
          <w:tab w:val="left" w:pos="7572"/>
          <w:tab w:val="left" w:pos="8515"/>
        </w:tabs>
        <w:spacing w:line="278" w:lineRule="auto"/>
        <w:ind w:left="102" w:right="113" w:firstLine="0"/>
        <w:rPr>
          <w:sz w:val="24"/>
        </w:rPr>
      </w:pPr>
      <w:r>
        <w:rPr>
          <w:spacing w:val="-2"/>
          <w:sz w:val="24"/>
        </w:rPr>
        <w:t>Принятие</w:t>
      </w:r>
      <w:r>
        <w:rPr>
          <w:sz w:val="24"/>
        </w:rPr>
        <w:tab/>
      </w:r>
      <w:r>
        <w:rPr>
          <w:spacing w:val="-2"/>
          <w:sz w:val="24"/>
        </w:rPr>
        <w:t>комплексных</w:t>
      </w:r>
      <w:r>
        <w:rPr>
          <w:sz w:val="24"/>
        </w:rPr>
        <w:tab/>
      </w:r>
      <w:r>
        <w:rPr>
          <w:spacing w:val="-4"/>
          <w:sz w:val="24"/>
        </w:rPr>
        <w:t>мер,</w:t>
      </w:r>
      <w:r>
        <w:rPr>
          <w:sz w:val="24"/>
        </w:rPr>
        <w:tab/>
      </w:r>
      <w:r>
        <w:rPr>
          <w:spacing w:val="-2"/>
          <w:sz w:val="24"/>
        </w:rPr>
        <w:t>направленных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повышение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 xml:space="preserve">освоения </w:t>
      </w:r>
      <w:r>
        <w:rPr>
          <w:sz w:val="24"/>
        </w:rPr>
        <w:t>образовательных программ и качества знаний обучающихся.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461"/>
        </w:tabs>
        <w:spacing w:before="196" w:line="276" w:lineRule="auto"/>
        <w:ind w:left="102" w:right="111" w:firstLine="0"/>
        <w:rPr>
          <w:sz w:val="24"/>
        </w:rPr>
      </w:pP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учебе и слабой мотивации.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461"/>
        </w:tabs>
        <w:spacing w:before="200" w:line="276" w:lineRule="auto"/>
        <w:ind w:left="102" w:right="111" w:firstLine="0"/>
        <w:rPr>
          <w:sz w:val="24"/>
        </w:rPr>
      </w:pPr>
      <w:r>
        <w:rPr>
          <w:sz w:val="24"/>
        </w:rPr>
        <w:t>Отбор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повышение мотивации у слабоуспевающих учеников.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461"/>
        </w:tabs>
        <w:spacing w:before="201" w:line="276" w:lineRule="auto"/>
        <w:ind w:left="102" w:right="102" w:firstLine="0"/>
        <w:rPr>
          <w:sz w:val="24"/>
        </w:rPr>
      </w:pPr>
      <w:r>
        <w:rPr>
          <w:sz w:val="24"/>
        </w:rPr>
        <w:t>Реализация разноуровнего, вариативного, индивидуального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обучения, формирование ответственного отношения обучающихся к учебному труду.</w:t>
      </w:r>
    </w:p>
    <w:p w:rsidR="008F10AD" w:rsidRDefault="008F10AD">
      <w:pPr>
        <w:spacing w:line="276" w:lineRule="auto"/>
        <w:rPr>
          <w:sz w:val="24"/>
        </w:rPr>
        <w:sectPr w:rsidR="008F10AD">
          <w:pgSz w:w="11910" w:h="16840"/>
          <w:pgMar w:top="1040" w:right="740" w:bottom="1200" w:left="1600" w:header="0" w:footer="1000" w:gutter="0"/>
          <w:cols w:space="720"/>
        </w:sect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461"/>
        </w:tabs>
        <w:spacing w:before="73" w:line="278" w:lineRule="auto"/>
        <w:ind w:left="102" w:right="108" w:firstLine="0"/>
        <w:rPr>
          <w:sz w:val="24"/>
        </w:rPr>
      </w:pPr>
      <w:r>
        <w:rPr>
          <w:sz w:val="24"/>
        </w:rPr>
        <w:lastRenderedPageBreak/>
        <w:t xml:space="preserve">Повышение ответственности родителей </w:t>
      </w:r>
      <w:r>
        <w:rPr>
          <w:sz w:val="24"/>
        </w:rPr>
        <w:t>(законных представителей) за обучение 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законодательством.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902"/>
        </w:tabs>
        <w:spacing w:before="196" w:line="278" w:lineRule="auto"/>
        <w:ind w:left="102" w:right="109" w:firstLine="359"/>
        <w:jc w:val="both"/>
      </w:pPr>
      <w:r>
        <w:t>Система мер по совершенствованию образовательного процесса по предупреждению неуспеваемости школьников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81"/>
        </w:tabs>
        <w:spacing w:before="195"/>
        <w:ind w:left="881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уроке:</w:t>
      </w:r>
    </w:p>
    <w:p w:rsidR="008F10AD" w:rsidRDefault="008F10AD">
      <w:pPr>
        <w:pStyle w:val="a3"/>
        <w:ind w:left="0"/>
        <w:rPr>
          <w:sz w:val="21"/>
        </w:rPr>
      </w:pP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line="276" w:lineRule="auto"/>
        <w:ind w:right="107" w:firstLine="359"/>
        <w:jc w:val="both"/>
        <w:rPr>
          <w:sz w:val="24"/>
        </w:rPr>
      </w:pPr>
      <w:r>
        <w:rPr>
          <w:sz w:val="24"/>
        </w:rPr>
        <w:t>Специальный контроль усвоения вопр</w:t>
      </w:r>
      <w:r>
        <w:rPr>
          <w:sz w:val="24"/>
        </w:rPr>
        <w:t>осов, обычно вызывающих 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</w:t>
      </w:r>
      <w:r>
        <w:rPr>
          <w:sz w:val="24"/>
        </w:rPr>
        <w:t xml:space="preserve">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before="201" w:line="276" w:lineRule="auto"/>
        <w:ind w:right="111" w:firstLine="359"/>
        <w:jc w:val="both"/>
        <w:rPr>
          <w:sz w:val="24"/>
        </w:rPr>
      </w:pPr>
      <w:r>
        <w:rPr>
          <w:sz w:val="24"/>
        </w:rPr>
        <w:t>Обязательная проверка в ходе урока степени понимания обучающимися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 усвоению знаний. Обеспечение разнообразия методов обучения, позволяющих всем обучающимся активно усваивать</w:t>
      </w:r>
      <w:r>
        <w:rPr>
          <w:sz w:val="24"/>
        </w:rPr>
        <w:t xml:space="preserve"> учебный материал.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before="199" w:line="276" w:lineRule="auto"/>
        <w:ind w:right="109" w:firstLine="359"/>
        <w:jc w:val="both"/>
        <w:rPr>
          <w:sz w:val="24"/>
        </w:rPr>
      </w:pPr>
      <w:r>
        <w:rPr>
          <w:sz w:val="24"/>
        </w:rPr>
        <w:t>Подбор заданий для самостоятельной работы задания по наиболее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</w:t>
      </w:r>
      <w:r>
        <w:rPr>
          <w:sz w:val="24"/>
        </w:rPr>
        <w:t>менных работах. Четкий инструктаж о порядке выполнения письменных самостоятельных работ. Обучение самопроверке и самоконтролю.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before="202" w:line="276" w:lineRule="auto"/>
        <w:ind w:right="110" w:firstLine="359"/>
        <w:jc w:val="both"/>
        <w:rPr>
          <w:sz w:val="24"/>
        </w:rPr>
      </w:pPr>
      <w:r>
        <w:rPr>
          <w:sz w:val="24"/>
        </w:rPr>
        <w:t xml:space="preserve">Обеспечение в ходе домашней работы повторения пройденного. Концентрация внимания обучающихся на наиболее существенных элементах, </w:t>
      </w:r>
      <w:r>
        <w:rPr>
          <w:sz w:val="24"/>
        </w:rPr>
        <w:t>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</w:t>
      </w:r>
      <w:r>
        <w:rPr>
          <w:sz w:val="24"/>
        </w:rPr>
        <w:t xml:space="preserve">чителями класса, исключая перегрузку, особенно слабоуспевающих и неуспевающих </w:t>
      </w:r>
      <w:r>
        <w:rPr>
          <w:spacing w:val="-2"/>
          <w:sz w:val="24"/>
        </w:rPr>
        <w:t>обучающихся.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81"/>
        </w:tabs>
        <w:spacing w:before="200"/>
        <w:ind w:left="881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уроке:</w:t>
      </w:r>
    </w:p>
    <w:p w:rsidR="008F10AD" w:rsidRDefault="008F10AD">
      <w:pPr>
        <w:pStyle w:val="a3"/>
        <w:spacing w:before="10"/>
        <w:ind w:left="0"/>
        <w:rPr>
          <w:sz w:val="20"/>
        </w:rPr>
      </w:pP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line="276" w:lineRule="auto"/>
        <w:ind w:right="110" w:firstLine="359"/>
        <w:jc w:val="both"/>
        <w:rPr>
          <w:sz w:val="24"/>
        </w:rPr>
      </w:pPr>
      <w:r>
        <w:rPr>
          <w:sz w:val="24"/>
        </w:rPr>
        <w:t>Создание атмосферы особой доброжелательности при опросе. Снижение темпа опроса, увеличение времени для подготовки ответа</w:t>
      </w:r>
      <w:r>
        <w:rPr>
          <w:sz w:val="24"/>
        </w:rPr>
        <w:t xml:space="preserve"> у доски. Предложение обучающимся примерного плана ответа. Разрешение пользоваться наглядными пособиями, помогающими излагать суть явления.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before="200"/>
        <w:ind w:left="1001" w:hanging="540"/>
        <w:rPr>
          <w:sz w:val="24"/>
        </w:rPr>
      </w:pPr>
      <w:r>
        <w:rPr>
          <w:sz w:val="24"/>
        </w:rPr>
        <w:t>Стимулирование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-12"/>
          <w:sz w:val="24"/>
        </w:rPr>
        <w:t xml:space="preserve"> </w:t>
      </w:r>
      <w:r>
        <w:rPr>
          <w:sz w:val="24"/>
        </w:rPr>
        <w:t>подбадриванием,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похвалой.</w:t>
      </w:r>
    </w:p>
    <w:p w:rsidR="008F10AD" w:rsidRDefault="008F10AD">
      <w:pPr>
        <w:pStyle w:val="a3"/>
        <w:spacing w:before="1"/>
        <w:ind w:left="0"/>
        <w:rPr>
          <w:sz w:val="21"/>
        </w:rPr>
      </w:pP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line="276" w:lineRule="auto"/>
        <w:ind w:right="110" w:firstLine="359"/>
        <w:jc w:val="both"/>
        <w:rPr>
          <w:sz w:val="24"/>
        </w:rPr>
      </w:pPr>
      <w:r>
        <w:rPr>
          <w:sz w:val="24"/>
        </w:rPr>
        <w:t>Применение мер поддержания интереса к слабоуспевающим и неуспеваю</w:t>
      </w:r>
      <w:r>
        <w:rPr>
          <w:sz w:val="24"/>
        </w:rPr>
        <w:t>щим обучающимся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вопросами, выясняющими степень понимания ими учебного материала.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995"/>
        </w:tabs>
        <w:spacing w:before="200" w:line="276" w:lineRule="auto"/>
        <w:ind w:right="105" w:firstLine="359"/>
        <w:jc w:val="both"/>
        <w:rPr>
          <w:sz w:val="24"/>
        </w:rPr>
      </w:pPr>
      <w:r>
        <w:rPr>
          <w:sz w:val="24"/>
        </w:rPr>
        <w:t>Привлечение слабоуспевающих и неуспевающих обучающихся в качестве помощников при подготовке приборов, опытов и т.д.</w:t>
      </w:r>
    </w:p>
    <w:p w:rsidR="008F10AD" w:rsidRDefault="008F10AD">
      <w:pPr>
        <w:spacing w:line="276" w:lineRule="auto"/>
        <w:jc w:val="both"/>
        <w:rPr>
          <w:sz w:val="24"/>
        </w:rPr>
        <w:sectPr w:rsidR="008F10AD">
          <w:pgSz w:w="11910" w:h="16840"/>
          <w:pgMar w:top="1040" w:right="740" w:bottom="1200" w:left="1600" w:header="0" w:footer="1000" w:gutter="0"/>
          <w:cols w:space="720"/>
        </w:sectPr>
      </w:pP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before="73" w:line="278" w:lineRule="auto"/>
        <w:ind w:right="111" w:firstLine="359"/>
        <w:jc w:val="both"/>
        <w:rPr>
          <w:sz w:val="24"/>
        </w:rPr>
      </w:pPr>
      <w:r>
        <w:rPr>
          <w:sz w:val="24"/>
        </w:rPr>
        <w:lastRenderedPageBreak/>
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995"/>
        </w:tabs>
        <w:spacing w:before="196" w:line="276" w:lineRule="auto"/>
        <w:ind w:right="109" w:firstLine="359"/>
        <w:jc w:val="both"/>
        <w:rPr>
          <w:sz w:val="24"/>
        </w:rPr>
      </w:pPr>
      <w:r>
        <w:rPr>
          <w:sz w:val="24"/>
        </w:rPr>
        <w:t>Разбивка заданий на дозы, этапы, выделение в сложных заданиях ряда простых, ссылка на аналогичное задание, вы</w:t>
      </w:r>
      <w:r>
        <w:rPr>
          <w:sz w:val="24"/>
        </w:rPr>
        <w:t>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</w:t>
      </w:r>
      <w:r>
        <w:rPr>
          <w:sz w:val="24"/>
        </w:rPr>
        <w:t xml:space="preserve"> заданий, требованиях к их оформлению. Стимулирование самостоятельных действий слабоуспевающих. Более тщательный контроль за их деятельностью, указание на ошибки, проверка, исправления.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1061"/>
        </w:tabs>
        <w:spacing w:before="200" w:line="276" w:lineRule="auto"/>
        <w:ind w:right="105" w:firstLine="419"/>
        <w:jc w:val="both"/>
        <w:rPr>
          <w:sz w:val="24"/>
        </w:rPr>
      </w:pPr>
      <w:r>
        <w:rPr>
          <w:sz w:val="24"/>
        </w:rPr>
        <w:t>Выбор для групп слабоуспевающих наиболее рациональной системы упражнен</w:t>
      </w:r>
      <w:r>
        <w:rPr>
          <w:sz w:val="24"/>
        </w:rPr>
        <w:t>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761"/>
        </w:tabs>
        <w:spacing w:before="202" w:line="276" w:lineRule="auto"/>
        <w:ind w:left="102" w:right="113" w:firstLine="359"/>
        <w:jc w:val="both"/>
      </w:pPr>
      <w:r>
        <w:t>Алгоритм деятельности учител</w:t>
      </w:r>
      <w:r>
        <w:t>я со слабоуспевающими и с неуспевающими обучающимся и их родителями (законными представителями)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198" w:line="278" w:lineRule="auto"/>
        <w:ind w:left="102" w:right="111" w:firstLine="359"/>
        <w:jc w:val="both"/>
        <w:rPr>
          <w:sz w:val="24"/>
        </w:rPr>
      </w:pPr>
      <w:r>
        <w:rPr>
          <w:sz w:val="24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195" w:line="276" w:lineRule="auto"/>
        <w:ind w:left="102" w:right="107" w:firstLine="359"/>
        <w:jc w:val="both"/>
        <w:rPr>
          <w:sz w:val="24"/>
        </w:rPr>
      </w:pPr>
      <w:r>
        <w:rPr>
          <w:sz w:val="24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0" w:line="278" w:lineRule="auto"/>
        <w:ind w:left="102" w:right="109" w:firstLine="359"/>
        <w:jc w:val="both"/>
        <w:rPr>
          <w:sz w:val="24"/>
        </w:rPr>
      </w:pPr>
      <w:r>
        <w:rPr>
          <w:sz w:val="24"/>
        </w:rPr>
        <w:t>Комментировать оценку обучающегося (необходимо отмечать недостатки, чтобы учени</w:t>
      </w:r>
      <w:r>
        <w:rPr>
          <w:sz w:val="24"/>
        </w:rPr>
        <w:t>к мог их устранять в дальнейшем). Поощрять самооценку обучающегося.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195" w:line="276" w:lineRule="auto"/>
        <w:ind w:left="102" w:right="113" w:firstLine="359"/>
        <w:jc w:val="both"/>
        <w:rPr>
          <w:sz w:val="24"/>
        </w:rPr>
      </w:pPr>
      <w:r>
        <w:rPr>
          <w:sz w:val="24"/>
        </w:rPr>
        <w:t>Ликвидировать пробелы в знаниях, выявленные в ходе контрольных работ, после чего провести повторный контроль за знаниями, умениями, навыками и универсальными учебными действиями.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0" w:line="276" w:lineRule="auto"/>
        <w:ind w:left="102" w:right="106" w:firstLine="359"/>
        <w:jc w:val="both"/>
        <w:rPr>
          <w:sz w:val="24"/>
        </w:rPr>
      </w:pPr>
      <w:r>
        <w:rPr>
          <w:sz w:val="24"/>
        </w:rPr>
        <w:t>Определить время, за которое слабоуспевающий и неуспевающий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обучающийся должен освоить тему, в случае затруднения дать консультацию.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0" w:line="276" w:lineRule="auto"/>
        <w:ind w:left="102" w:right="102" w:firstLine="359"/>
        <w:jc w:val="both"/>
        <w:rPr>
          <w:sz w:val="24"/>
        </w:rPr>
      </w:pPr>
      <w:r>
        <w:rPr>
          <w:sz w:val="24"/>
        </w:rPr>
        <w:t>Поставить в известность классного руководителя или непосредственно родителей (законных представителей)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ученика о низкой усп</w:t>
      </w:r>
      <w:r>
        <w:rPr>
          <w:sz w:val="24"/>
        </w:rPr>
        <w:t>еваемости, если наблюдается скопление неудовлетворительных оценок (три</w:t>
      </w:r>
      <w:r>
        <w:rPr>
          <w:spacing w:val="40"/>
          <w:sz w:val="24"/>
        </w:rPr>
        <w:t xml:space="preserve"> </w:t>
      </w:r>
      <w:r>
        <w:rPr>
          <w:sz w:val="24"/>
        </w:rPr>
        <w:t>и более неудовлетворительных отметки – «2»).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81"/>
        </w:tabs>
        <w:spacing w:before="201" w:line="276" w:lineRule="auto"/>
        <w:ind w:left="102" w:right="113" w:firstLine="419"/>
        <w:jc w:val="both"/>
        <w:rPr>
          <w:sz w:val="24"/>
        </w:rPr>
      </w:pPr>
      <w:r>
        <w:rPr>
          <w:sz w:val="24"/>
        </w:rPr>
        <w:t>Не снижать оценку обучающемуся за плохое поведение на уроке, использовать другие методы воздействия.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0" w:line="276" w:lineRule="auto"/>
        <w:ind w:left="102" w:right="113" w:firstLine="359"/>
        <w:jc w:val="both"/>
        <w:rPr>
          <w:sz w:val="24"/>
        </w:rPr>
      </w:pPr>
      <w:r>
        <w:rPr>
          <w:sz w:val="24"/>
        </w:rPr>
        <w:t>Организовать дополнительные внеурочные консультации по предмету для обучающегося и его родителей в случаях,</w:t>
      </w:r>
      <w:r>
        <w:rPr>
          <w:spacing w:val="40"/>
          <w:sz w:val="24"/>
        </w:rPr>
        <w:t xml:space="preserve"> </w:t>
      </w:r>
      <w:r>
        <w:rPr>
          <w:sz w:val="24"/>
        </w:rPr>
        <w:t>если:</w:t>
      </w:r>
    </w:p>
    <w:p w:rsidR="008F10AD" w:rsidRDefault="00C442C1">
      <w:pPr>
        <w:pStyle w:val="a4"/>
        <w:numPr>
          <w:ilvl w:val="0"/>
          <w:numId w:val="3"/>
        </w:numPr>
        <w:tabs>
          <w:tab w:val="left" w:pos="821"/>
        </w:tabs>
        <w:spacing w:before="203"/>
        <w:ind w:left="82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пропускал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без уважительной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причины;</w:t>
      </w:r>
    </w:p>
    <w:p w:rsidR="008F10AD" w:rsidRDefault="00C442C1">
      <w:pPr>
        <w:pStyle w:val="a4"/>
        <w:numPr>
          <w:ilvl w:val="0"/>
          <w:numId w:val="3"/>
        </w:numPr>
        <w:tabs>
          <w:tab w:val="left" w:pos="821"/>
        </w:tabs>
        <w:spacing w:before="39" w:line="271" w:lineRule="auto"/>
        <w:ind w:left="821" w:right="109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80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(не</w:t>
      </w:r>
      <w:r>
        <w:rPr>
          <w:spacing w:val="80"/>
          <w:sz w:val="24"/>
        </w:rPr>
        <w:t xml:space="preserve"> </w:t>
      </w:r>
      <w:r>
        <w:rPr>
          <w:sz w:val="24"/>
        </w:rPr>
        <w:t>списывает)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домашние </w:t>
      </w:r>
      <w:r>
        <w:rPr>
          <w:spacing w:val="-2"/>
          <w:sz w:val="24"/>
        </w:rPr>
        <w:t>задания;</w:t>
      </w:r>
    </w:p>
    <w:p w:rsidR="008F10AD" w:rsidRDefault="008F10AD">
      <w:pPr>
        <w:spacing w:line="271" w:lineRule="auto"/>
        <w:rPr>
          <w:sz w:val="24"/>
        </w:rPr>
        <w:sectPr w:rsidR="008F10AD">
          <w:pgSz w:w="11910" w:h="16840"/>
          <w:pgMar w:top="1040" w:right="740" w:bottom="1200" w:left="1600" w:header="0" w:footer="1000" w:gutter="0"/>
          <w:cols w:space="720"/>
        </w:sectPr>
      </w:pPr>
    </w:p>
    <w:p w:rsidR="008F10AD" w:rsidRDefault="00C442C1">
      <w:pPr>
        <w:pStyle w:val="a4"/>
        <w:numPr>
          <w:ilvl w:val="0"/>
          <w:numId w:val="3"/>
        </w:numPr>
        <w:tabs>
          <w:tab w:val="left" w:pos="821"/>
        </w:tabs>
        <w:spacing w:before="75"/>
        <w:ind w:left="821"/>
        <w:jc w:val="left"/>
        <w:rPr>
          <w:sz w:val="24"/>
        </w:rPr>
      </w:pPr>
      <w:r>
        <w:rPr>
          <w:sz w:val="24"/>
        </w:rPr>
        <w:lastRenderedPageBreak/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2"/>
          <w:sz w:val="24"/>
        </w:rPr>
        <w:t xml:space="preserve"> работать;</w:t>
      </w:r>
    </w:p>
    <w:p w:rsidR="008F10AD" w:rsidRDefault="00C442C1">
      <w:pPr>
        <w:pStyle w:val="a4"/>
        <w:numPr>
          <w:ilvl w:val="0"/>
          <w:numId w:val="3"/>
        </w:numPr>
        <w:tabs>
          <w:tab w:val="left" w:pos="821"/>
        </w:tabs>
        <w:spacing w:before="43" w:line="271" w:lineRule="auto"/>
        <w:ind w:left="821" w:right="111"/>
        <w:rPr>
          <w:sz w:val="24"/>
        </w:rPr>
      </w:pPr>
      <w:r>
        <w:rPr>
          <w:sz w:val="24"/>
        </w:rPr>
        <w:t>родители обучающегося сотрудничают с учителем в течение учебного периода по вопросу улучшения качества знаний.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6" w:line="276" w:lineRule="auto"/>
        <w:ind w:left="102" w:right="109" w:firstLine="359"/>
        <w:jc w:val="both"/>
        <w:rPr>
          <w:sz w:val="24"/>
        </w:rPr>
      </w:pPr>
      <w:r>
        <w:rPr>
          <w:sz w:val="24"/>
        </w:rPr>
        <w:t>При выполнении п. 4.1.-4.8 и отсутствии положительного</w:t>
      </w:r>
      <w:r>
        <w:rPr>
          <w:sz w:val="24"/>
        </w:rPr>
        <w:t xml:space="preserve"> результата доложить администрации школы о низкой успеваемости обучающегося для принятия дальнейшего решения директором школы.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701"/>
        </w:tabs>
        <w:spacing w:before="199"/>
        <w:ind w:left="701" w:hanging="240"/>
      </w:pPr>
      <w:r>
        <w:t>Алгоритм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rPr>
          <w:spacing w:val="-2"/>
        </w:rPr>
        <w:t>руководителя</w:t>
      </w:r>
    </w:p>
    <w:p w:rsidR="008F10AD" w:rsidRDefault="008F10AD">
      <w:pPr>
        <w:pStyle w:val="a3"/>
        <w:spacing w:before="1"/>
        <w:ind w:left="0"/>
        <w:rPr>
          <w:b/>
          <w:sz w:val="21"/>
        </w:r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897"/>
        </w:tabs>
        <w:spacing w:line="276" w:lineRule="auto"/>
        <w:ind w:left="102" w:right="106" w:firstLine="359"/>
        <w:jc w:val="both"/>
        <w:rPr>
          <w:sz w:val="24"/>
        </w:rPr>
      </w:pPr>
      <w:r>
        <w:rPr>
          <w:sz w:val="24"/>
        </w:rPr>
        <w:t>Выявлять причины неуспеваемости обучающегося через индивидуальные беседы, при необходимости обращаясь к педагогу-психологу, социальному педагогу,</w:t>
      </w:r>
      <w:r>
        <w:rPr>
          <w:spacing w:val="40"/>
          <w:sz w:val="24"/>
        </w:rPr>
        <w:t xml:space="preserve"> </w:t>
      </w:r>
      <w:r>
        <w:rPr>
          <w:sz w:val="24"/>
        </w:rPr>
        <w:t>учитывая, что к возможным причинам можно отнести: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272"/>
        </w:tabs>
        <w:spacing w:before="203"/>
        <w:ind w:hanging="170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причине);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272"/>
        </w:tabs>
        <w:spacing w:before="42"/>
        <w:ind w:hanging="170"/>
        <w:jc w:val="left"/>
        <w:rPr>
          <w:sz w:val="24"/>
        </w:rPr>
      </w:pPr>
      <w:r>
        <w:rPr>
          <w:sz w:val="24"/>
        </w:rPr>
        <w:t>недостаточную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подготовку;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272"/>
        </w:tabs>
        <w:spacing w:before="44"/>
        <w:ind w:hanging="170"/>
        <w:jc w:val="left"/>
        <w:rPr>
          <w:sz w:val="24"/>
        </w:rPr>
      </w:pPr>
      <w:r>
        <w:rPr>
          <w:sz w:val="24"/>
        </w:rPr>
        <w:t>низкие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способности;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272"/>
        </w:tabs>
        <w:spacing w:before="45"/>
        <w:ind w:hanging="170"/>
        <w:jc w:val="left"/>
        <w:rPr>
          <w:sz w:val="24"/>
        </w:rPr>
      </w:pPr>
      <w:r>
        <w:rPr>
          <w:sz w:val="24"/>
        </w:rPr>
        <w:t>нежелание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учиться;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272"/>
        </w:tabs>
        <w:spacing w:before="44"/>
        <w:ind w:hanging="170"/>
        <w:jc w:val="left"/>
        <w:rPr>
          <w:sz w:val="24"/>
        </w:rPr>
      </w:pPr>
      <w:r>
        <w:rPr>
          <w:sz w:val="24"/>
        </w:rPr>
        <w:t>недостаточную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уроке;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272"/>
        </w:tabs>
        <w:spacing w:before="44"/>
        <w:ind w:hanging="170"/>
        <w:jc w:val="left"/>
        <w:rPr>
          <w:sz w:val="24"/>
        </w:rPr>
      </w:pPr>
      <w:r>
        <w:rPr>
          <w:sz w:val="24"/>
        </w:rPr>
        <w:t>необъективность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уроке;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272"/>
        </w:tabs>
        <w:spacing w:before="45"/>
        <w:ind w:hanging="170"/>
        <w:jc w:val="left"/>
        <w:rPr>
          <w:sz w:val="24"/>
        </w:rPr>
      </w:pP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332"/>
        </w:tabs>
        <w:spacing w:before="44"/>
        <w:ind w:left="332" w:hanging="170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8F10AD" w:rsidRDefault="00C442C1">
      <w:pPr>
        <w:pStyle w:val="a4"/>
        <w:numPr>
          <w:ilvl w:val="0"/>
          <w:numId w:val="2"/>
        </w:numPr>
        <w:tabs>
          <w:tab w:val="left" w:pos="272"/>
        </w:tabs>
        <w:spacing w:before="44"/>
        <w:ind w:hanging="170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причины.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461"/>
        </w:tabs>
        <w:spacing w:before="43" w:line="276" w:lineRule="auto"/>
        <w:ind w:left="102" w:right="109" w:firstLine="0"/>
        <w:rPr>
          <w:sz w:val="24"/>
        </w:rPr>
      </w:pPr>
      <w:r>
        <w:rPr>
          <w:sz w:val="24"/>
        </w:rPr>
        <w:t>В случае,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 слабая успеваемость является следствием пропуска уроков, выяснить причины пропуска (уважительная, неуважительная).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642"/>
        </w:tabs>
        <w:spacing w:before="198"/>
        <w:ind w:left="642" w:hanging="540"/>
        <w:rPr>
          <w:sz w:val="24"/>
        </w:rPr>
      </w:pPr>
      <w:r>
        <w:rPr>
          <w:sz w:val="24"/>
        </w:rPr>
        <w:t>Уважительными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считаются:</w:t>
      </w:r>
    </w:p>
    <w:p w:rsidR="008F10AD" w:rsidRDefault="008F10AD">
      <w:pPr>
        <w:pStyle w:val="a3"/>
        <w:spacing w:before="3"/>
        <w:ind w:left="0"/>
        <w:rPr>
          <w:sz w:val="21"/>
        </w:rPr>
      </w:pPr>
    </w:p>
    <w:p w:rsidR="008F10AD" w:rsidRDefault="00C442C1">
      <w:pPr>
        <w:pStyle w:val="a4"/>
        <w:numPr>
          <w:ilvl w:val="4"/>
          <w:numId w:val="4"/>
        </w:numPr>
        <w:tabs>
          <w:tab w:val="left" w:pos="821"/>
        </w:tabs>
        <w:spacing w:line="271" w:lineRule="auto"/>
        <w:ind w:left="821" w:right="103"/>
        <w:rPr>
          <w:sz w:val="24"/>
        </w:rPr>
      </w:pPr>
      <w:r>
        <w:rPr>
          <w:sz w:val="24"/>
        </w:rPr>
        <w:t>болезнь, подтвержденная справкой врача или запиской (на срок не более 1-го</w:t>
      </w:r>
      <w:r>
        <w:rPr>
          <w:spacing w:val="40"/>
          <w:sz w:val="24"/>
        </w:rPr>
        <w:t xml:space="preserve"> </w:t>
      </w:r>
      <w:r>
        <w:rPr>
          <w:sz w:val="24"/>
        </w:rPr>
        <w:t>дня) от родителей;</w:t>
      </w:r>
    </w:p>
    <w:p w:rsidR="008F10AD" w:rsidRDefault="00C442C1">
      <w:pPr>
        <w:pStyle w:val="a4"/>
        <w:numPr>
          <w:ilvl w:val="4"/>
          <w:numId w:val="4"/>
        </w:numPr>
        <w:tabs>
          <w:tab w:val="left" w:pos="821"/>
        </w:tabs>
        <w:spacing w:before="9" w:line="271" w:lineRule="auto"/>
        <w:ind w:left="821" w:right="110"/>
        <w:rPr>
          <w:sz w:val="24"/>
        </w:rPr>
      </w:pPr>
      <w:r>
        <w:rPr>
          <w:sz w:val="24"/>
        </w:rPr>
        <w:t>мероприятия, подтвержденные справками, вызовами, приказом учреждения, проводящего данное мероприятие;</w:t>
      </w:r>
    </w:p>
    <w:p w:rsidR="008F10AD" w:rsidRDefault="00C442C1">
      <w:pPr>
        <w:pStyle w:val="a4"/>
        <w:numPr>
          <w:ilvl w:val="4"/>
          <w:numId w:val="4"/>
        </w:numPr>
        <w:tabs>
          <w:tab w:val="left" w:pos="821"/>
        </w:tabs>
        <w:spacing w:before="6" w:line="273" w:lineRule="auto"/>
        <w:ind w:left="821" w:right="111"/>
        <w:rPr>
          <w:sz w:val="24"/>
        </w:rPr>
      </w:pPr>
      <w:r>
        <w:rPr>
          <w:sz w:val="24"/>
        </w:rPr>
        <w:t>освобождение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предупреждением учителя-предметника или классного руководителя; по семейным обстоятельствам </w:t>
      </w:r>
      <w:r>
        <w:rPr>
          <w:sz w:val="24"/>
        </w:rPr>
        <w:t>(по заявлению на имя директора школы).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641"/>
        </w:tabs>
        <w:spacing w:before="203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</w:t>
      </w:r>
      <w:r>
        <w:rPr>
          <w:spacing w:val="-2"/>
          <w:sz w:val="24"/>
        </w:rPr>
        <w:t>обучающегося.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641"/>
        </w:tabs>
        <w:spacing w:before="202" w:line="276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Немедленно проинформировать родителей о пропуске уроков через </w:t>
      </w:r>
      <w:r>
        <w:rPr>
          <w:sz w:val="24"/>
        </w:rPr>
        <w:t>запись в электронном дневнике или через сообщение родителям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(если случае единичный), через беседу с родителями (если пропуски неоднократные), через беседу с заместителем 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 учебно-воспитательной работе, через совет профилактики (если прогулы </w:t>
      </w:r>
      <w:r>
        <w:rPr>
          <w:spacing w:val="-2"/>
          <w:sz w:val="24"/>
        </w:rPr>
        <w:t>сист</w:t>
      </w:r>
      <w:r>
        <w:rPr>
          <w:spacing w:val="-2"/>
          <w:sz w:val="24"/>
        </w:rPr>
        <w:t>ематические).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461"/>
        </w:tabs>
        <w:spacing w:before="199"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В случае выявления недобросовестного выполнения домашнего задания или недостаточной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уроке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w w:val="150"/>
          <w:sz w:val="24"/>
        </w:rPr>
        <w:t xml:space="preserve"> </w:t>
      </w:r>
      <w:r>
        <w:rPr>
          <w:spacing w:val="-2"/>
          <w:sz w:val="24"/>
        </w:rPr>
        <w:t>родителями</w:t>
      </w:r>
    </w:p>
    <w:p w:rsidR="008F10AD" w:rsidRDefault="008F10AD">
      <w:pPr>
        <w:spacing w:line="276" w:lineRule="auto"/>
        <w:jc w:val="both"/>
        <w:rPr>
          <w:sz w:val="24"/>
        </w:rPr>
        <w:sectPr w:rsidR="008F10AD">
          <w:pgSz w:w="11910" w:h="16840"/>
          <w:pgMar w:top="1040" w:right="740" w:bottom="1200" w:left="1600" w:header="0" w:footer="1000" w:gutter="0"/>
          <w:cols w:space="720"/>
        </w:sectPr>
      </w:pPr>
    </w:p>
    <w:p w:rsidR="008F10AD" w:rsidRDefault="00C442C1">
      <w:pPr>
        <w:pStyle w:val="a3"/>
        <w:spacing w:before="73" w:line="276" w:lineRule="auto"/>
        <w:ind w:right="107"/>
        <w:jc w:val="both"/>
      </w:pPr>
      <w:r>
        <w:lastRenderedPageBreak/>
        <w:t>(законными представителями)</w:t>
      </w:r>
      <w:r>
        <w:rPr>
          <w:spacing w:val="40"/>
        </w:rPr>
        <w:t xml:space="preserve"> </w:t>
      </w:r>
      <w:r>
        <w:t>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461"/>
        </w:tabs>
        <w:spacing w:before="203" w:line="276" w:lineRule="auto"/>
        <w:ind w:left="102" w:right="109" w:firstLine="0"/>
        <w:jc w:val="both"/>
        <w:rPr>
          <w:sz w:val="24"/>
        </w:rPr>
      </w:pPr>
      <w:r>
        <w:rPr>
          <w:sz w:val="24"/>
        </w:rPr>
        <w:t>В 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по учебно-воспитательной работе , чтобы проверить соответствие объема домашнего задания соот</w:t>
      </w:r>
      <w:r>
        <w:rPr>
          <w:sz w:val="24"/>
        </w:rPr>
        <w:t>ветствующим нормам.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543"/>
        </w:tabs>
        <w:spacing w:before="199" w:line="276" w:lineRule="auto"/>
        <w:ind w:left="102" w:right="105" w:firstLine="0"/>
        <w:jc w:val="both"/>
        <w:rPr>
          <w:sz w:val="24"/>
        </w:rPr>
      </w:pPr>
      <w:r>
        <w:rPr>
          <w:sz w:val="24"/>
        </w:rPr>
        <w:t>Организовать помощь слабоуспевающим и неуспевающим обучающимся со стороны актива класса.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531"/>
        </w:tabs>
        <w:spacing w:before="201"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В случае выполнения п. 5.1.-5.5. и отсутствия положительного результата сообщить о неуспевающем обучающемся администрации школы, предоставив ходата</w:t>
      </w:r>
      <w:r>
        <w:rPr>
          <w:sz w:val="24"/>
        </w:rPr>
        <w:t>йство о проведении совета профилактики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701"/>
        </w:tabs>
        <w:ind w:left="701" w:hanging="240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rPr>
          <w:spacing w:val="-2"/>
        </w:rPr>
        <w:t>обучающихся</w:t>
      </w:r>
    </w:p>
    <w:p w:rsidR="008F10AD" w:rsidRDefault="008F10AD">
      <w:pPr>
        <w:pStyle w:val="a3"/>
        <w:spacing w:before="10"/>
        <w:ind w:left="0"/>
        <w:rPr>
          <w:b/>
          <w:sz w:val="20"/>
        </w:r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line="276" w:lineRule="auto"/>
        <w:ind w:left="102" w:right="113" w:firstLine="359"/>
        <w:jc w:val="both"/>
        <w:rPr>
          <w:sz w:val="24"/>
        </w:rPr>
      </w:pPr>
      <w:r>
        <w:rPr>
          <w:sz w:val="24"/>
        </w:rPr>
        <w:t xml:space="preserve">Ученик обязан регулярно выполнять домашнее задание по различным учебным дисциплинам, своевременно представлять учителю на проверку письменные домашние </w:t>
      </w:r>
      <w:r>
        <w:rPr>
          <w:spacing w:val="-2"/>
          <w:sz w:val="24"/>
        </w:rPr>
        <w:t>задания.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81"/>
        </w:tabs>
        <w:spacing w:before="200" w:line="278" w:lineRule="auto"/>
        <w:ind w:left="102" w:right="115" w:firstLine="419"/>
        <w:jc w:val="both"/>
        <w:rPr>
          <w:sz w:val="24"/>
        </w:rPr>
      </w:pPr>
      <w:r>
        <w:rPr>
          <w:sz w:val="24"/>
        </w:rPr>
        <w:t>Ученик обязан работать в течение урока и выполнять все виды упражнений и заданий на уроке.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195" w:line="276" w:lineRule="auto"/>
        <w:ind w:left="102" w:right="114" w:firstLine="359"/>
        <w:jc w:val="both"/>
        <w:rPr>
          <w:sz w:val="24"/>
        </w:rPr>
      </w:pPr>
      <w:r>
        <w:rPr>
          <w:sz w:val="24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1" w:line="276" w:lineRule="auto"/>
        <w:ind w:left="102" w:right="113" w:firstLine="359"/>
        <w:jc w:val="both"/>
        <w:rPr>
          <w:sz w:val="24"/>
        </w:rPr>
      </w:pPr>
      <w:r>
        <w:rPr>
          <w:sz w:val="24"/>
        </w:rPr>
        <w:t xml:space="preserve">В случае затруднения ученик имеет </w:t>
      </w:r>
      <w:r>
        <w:rPr>
          <w:sz w:val="24"/>
        </w:rPr>
        <w:t>право обратиться к учителю за консультацией как во время урока, так и во внеурочное время.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701"/>
        </w:tabs>
        <w:ind w:left="701" w:hanging="240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rPr>
          <w:spacing w:val="-2"/>
        </w:rPr>
        <w:t>родителей.</w:t>
      </w:r>
    </w:p>
    <w:p w:rsidR="008F10AD" w:rsidRDefault="008F10AD">
      <w:pPr>
        <w:pStyle w:val="a3"/>
        <w:spacing w:before="10"/>
        <w:ind w:left="0"/>
        <w:rPr>
          <w:b/>
          <w:sz w:val="20"/>
        </w:r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line="278" w:lineRule="auto"/>
        <w:ind w:left="102" w:right="105" w:firstLine="359"/>
        <w:jc w:val="both"/>
        <w:rPr>
          <w:sz w:val="24"/>
        </w:rPr>
      </w:pPr>
      <w:r>
        <w:rPr>
          <w:sz w:val="24"/>
        </w:rPr>
        <w:t>Родители 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 учителя-предметника,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 руководителя или администрации школы.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195" w:line="276" w:lineRule="auto"/>
        <w:ind w:left="102" w:right="111" w:firstLine="359"/>
        <w:jc w:val="both"/>
        <w:rPr>
          <w:sz w:val="24"/>
        </w:rPr>
      </w:pPr>
      <w:r>
        <w:rPr>
          <w:sz w:val="24"/>
        </w:rPr>
        <w:t xml:space="preserve">Родители обязаны </w:t>
      </w:r>
      <w:r>
        <w:rPr>
          <w:sz w:val="24"/>
        </w:rPr>
        <w:t>контролировать выполнение домашнего задания учеником и его регулярное посещение школы.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1" w:line="276" w:lineRule="auto"/>
        <w:ind w:left="102" w:right="109" w:firstLine="359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 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в 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0" w:line="276" w:lineRule="auto"/>
        <w:ind w:left="102" w:right="113" w:firstLine="359"/>
        <w:jc w:val="both"/>
        <w:rPr>
          <w:sz w:val="24"/>
        </w:rPr>
      </w:pPr>
      <w:r>
        <w:rPr>
          <w:sz w:val="24"/>
        </w:rPr>
        <w:t>Родители берут полную ответственность за освоение пропущенного програм</w:t>
      </w:r>
      <w:r>
        <w:rPr>
          <w:sz w:val="24"/>
        </w:rPr>
        <w:t>много материала,</w:t>
      </w:r>
      <w:r>
        <w:rPr>
          <w:spacing w:val="40"/>
          <w:sz w:val="24"/>
        </w:rPr>
        <w:t xml:space="preserve"> </w:t>
      </w:r>
      <w:r>
        <w:rPr>
          <w:sz w:val="24"/>
        </w:rPr>
        <w:t>за пропуски обучающихся с формулировкой «по семейным обстоятельствам».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81"/>
        </w:tabs>
        <w:spacing w:before="201" w:line="276" w:lineRule="auto"/>
        <w:ind w:left="102" w:right="103" w:firstLine="419"/>
        <w:jc w:val="both"/>
        <w:rPr>
          <w:sz w:val="24"/>
        </w:rPr>
      </w:pPr>
      <w:r>
        <w:rPr>
          <w:sz w:val="24"/>
        </w:rPr>
        <w:t>Родители обязаны исключить требования разовых заданий у учителя-предметника с целью улучшения отметки за учебный период.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0" w:line="276" w:lineRule="auto"/>
        <w:ind w:left="102" w:right="113" w:firstLine="359"/>
        <w:jc w:val="both"/>
        <w:rPr>
          <w:sz w:val="24"/>
        </w:rPr>
      </w:pPr>
      <w:r>
        <w:rPr>
          <w:sz w:val="24"/>
        </w:rPr>
        <w:t>Родители имеют право посещать уроки, по которым</w:t>
      </w:r>
      <w:r>
        <w:rPr>
          <w:sz w:val="24"/>
        </w:rPr>
        <w:t xml:space="preserve"> обучающийся не успевает, т.е. имеет неудовлетворительные отметки.</w:t>
      </w:r>
    </w:p>
    <w:p w:rsidR="008F10AD" w:rsidRDefault="008F10AD">
      <w:pPr>
        <w:spacing w:line="276" w:lineRule="auto"/>
        <w:jc w:val="both"/>
        <w:rPr>
          <w:sz w:val="24"/>
        </w:rPr>
        <w:sectPr w:rsidR="008F10AD">
          <w:pgSz w:w="11910" w:h="16840"/>
          <w:pgMar w:top="1040" w:right="740" w:bottom="1200" w:left="1600" w:header="0" w:footer="1000" w:gutter="0"/>
          <w:cols w:space="720"/>
        </w:sect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73" w:line="278" w:lineRule="auto"/>
        <w:ind w:left="102" w:right="113" w:firstLine="359"/>
        <w:jc w:val="both"/>
        <w:rPr>
          <w:sz w:val="24"/>
        </w:rPr>
      </w:pPr>
      <w:r>
        <w:rPr>
          <w:sz w:val="24"/>
        </w:rPr>
        <w:lastRenderedPageBreak/>
        <w:t>Родители имеют право обращаться за помощью к классному руководителю, администрации школы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196" w:line="276" w:lineRule="auto"/>
        <w:ind w:left="102" w:right="110" w:firstLine="359"/>
        <w:jc w:val="both"/>
        <w:rPr>
          <w:sz w:val="24"/>
        </w:rPr>
      </w:pPr>
      <w:r>
        <w:rPr>
          <w:sz w:val="24"/>
        </w:rPr>
        <w:t>В случае уклонения родителей от своих обязанностей оформляются материалы на ученик</w:t>
      </w:r>
      <w:r>
        <w:rPr>
          <w:sz w:val="24"/>
        </w:rPr>
        <w:t>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701"/>
        </w:tabs>
        <w:spacing w:before="201"/>
        <w:ind w:left="701" w:hanging="240"/>
      </w:pPr>
      <w:r>
        <w:t>Функции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rPr>
          <w:spacing w:val="-2"/>
        </w:rPr>
        <w:t>школы</w:t>
      </w:r>
    </w:p>
    <w:p w:rsidR="008F10AD" w:rsidRDefault="008F10AD">
      <w:pPr>
        <w:pStyle w:val="a3"/>
        <w:spacing w:before="10"/>
        <w:ind w:left="0"/>
        <w:rPr>
          <w:b/>
          <w:sz w:val="20"/>
        </w:r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881"/>
        </w:tabs>
        <w:ind w:left="881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школы:</w:t>
      </w:r>
    </w:p>
    <w:p w:rsidR="008F10AD" w:rsidRDefault="008F10AD">
      <w:pPr>
        <w:pStyle w:val="a3"/>
        <w:spacing w:before="1"/>
        <w:ind w:left="0"/>
        <w:rPr>
          <w:sz w:val="21"/>
        </w:rPr>
      </w:pPr>
    </w:p>
    <w:p w:rsidR="008F10AD" w:rsidRDefault="00C442C1">
      <w:pPr>
        <w:pStyle w:val="a3"/>
        <w:tabs>
          <w:tab w:val="left" w:pos="2671"/>
          <w:tab w:val="left" w:pos="4182"/>
          <w:tab w:val="left" w:pos="5393"/>
          <w:tab w:val="left" w:pos="5868"/>
          <w:tab w:val="left" w:pos="7417"/>
          <w:tab w:val="left" w:pos="8552"/>
          <w:tab w:val="left" w:pos="9202"/>
        </w:tabs>
        <w:spacing w:line="276" w:lineRule="auto"/>
        <w:ind w:right="112" w:firstLine="359"/>
      </w:pPr>
      <w:r>
        <w:rPr>
          <w:spacing w:val="-2"/>
        </w:rPr>
        <w:t>8.1.1Осуществляет</w:t>
      </w:r>
      <w:r>
        <w:tab/>
      </w:r>
      <w:r>
        <w:rPr>
          <w:spacing w:val="-2"/>
        </w:rPr>
        <w:t>постоянный</w:t>
      </w:r>
      <w:r>
        <w:tab/>
      </w:r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реализацией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4"/>
        </w:rPr>
        <w:t>мер</w:t>
      </w:r>
      <w:r>
        <w:tab/>
      </w:r>
      <w:r>
        <w:rPr>
          <w:spacing w:val="-6"/>
        </w:rPr>
        <w:t xml:space="preserve">по </w:t>
      </w:r>
      <w:r>
        <w:t>предупреждению эпизодической и устойчивой неуспеваемости.</w:t>
      </w:r>
    </w:p>
    <w:p w:rsidR="008F10AD" w:rsidRDefault="00C442C1">
      <w:pPr>
        <w:pStyle w:val="a4"/>
        <w:numPr>
          <w:ilvl w:val="2"/>
          <w:numId w:val="1"/>
        </w:numPr>
        <w:tabs>
          <w:tab w:val="left" w:pos="1001"/>
        </w:tabs>
        <w:spacing w:before="201" w:line="276" w:lineRule="auto"/>
        <w:ind w:right="112" w:firstLine="359"/>
        <w:jc w:val="both"/>
        <w:rPr>
          <w:sz w:val="24"/>
        </w:rPr>
      </w:pPr>
      <w:r>
        <w:rPr>
          <w:sz w:val="24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:rsidR="008F10AD" w:rsidRDefault="00C442C1">
      <w:pPr>
        <w:pStyle w:val="a4"/>
        <w:numPr>
          <w:ilvl w:val="2"/>
          <w:numId w:val="1"/>
        </w:numPr>
        <w:tabs>
          <w:tab w:val="left" w:pos="1001"/>
        </w:tabs>
        <w:spacing w:before="198" w:line="278" w:lineRule="auto"/>
        <w:ind w:right="108" w:firstLine="359"/>
        <w:jc w:val="both"/>
        <w:rPr>
          <w:sz w:val="24"/>
        </w:rPr>
      </w:pPr>
      <w:r>
        <w:rPr>
          <w:sz w:val="24"/>
        </w:rPr>
        <w:t xml:space="preserve">Координирует действия педагогов с родителями и общественностью </w:t>
      </w:r>
      <w:r>
        <w:rPr>
          <w:sz w:val="24"/>
        </w:rPr>
        <w:t>по месту жительства детей.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81"/>
        </w:tabs>
        <w:spacing w:before="195"/>
        <w:ind w:left="881"/>
        <w:rPr>
          <w:sz w:val="24"/>
        </w:rPr>
      </w:pPr>
      <w:r>
        <w:rPr>
          <w:sz w:val="24"/>
        </w:rPr>
        <w:t>Заместитель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работе:</w:t>
      </w:r>
    </w:p>
    <w:p w:rsidR="008F10AD" w:rsidRDefault="008F10AD">
      <w:pPr>
        <w:pStyle w:val="a3"/>
        <w:spacing w:before="1"/>
        <w:ind w:left="0"/>
        <w:rPr>
          <w:sz w:val="21"/>
        </w:rPr>
      </w:pP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ind w:left="1001" w:hanging="540"/>
        <w:rPr>
          <w:sz w:val="24"/>
        </w:rPr>
      </w:pPr>
      <w:r>
        <w:rPr>
          <w:sz w:val="24"/>
        </w:rPr>
        <w:t>Пишет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обучающихся.</w:t>
      </w:r>
    </w:p>
    <w:p w:rsidR="008F10AD" w:rsidRDefault="008F10AD">
      <w:pPr>
        <w:pStyle w:val="a3"/>
        <w:spacing w:before="10"/>
        <w:ind w:left="0"/>
        <w:rPr>
          <w:sz w:val="20"/>
        </w:rPr>
      </w:pP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line="278" w:lineRule="auto"/>
        <w:ind w:right="112" w:firstLine="359"/>
        <w:jc w:val="both"/>
        <w:rPr>
          <w:sz w:val="24"/>
        </w:rPr>
      </w:pPr>
      <w:r>
        <w:rPr>
          <w:sz w:val="24"/>
        </w:rPr>
        <w:t xml:space="preserve">Осуществляет специальный контроль за работой с неуспевающими </w:t>
      </w:r>
      <w:r>
        <w:rPr>
          <w:spacing w:val="-2"/>
          <w:sz w:val="24"/>
        </w:rPr>
        <w:t>обучающимися.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  <w:tab w:val="left" w:pos="2281"/>
          <w:tab w:val="left" w:pos="3585"/>
          <w:tab w:val="left" w:pos="4339"/>
          <w:tab w:val="left" w:pos="5310"/>
          <w:tab w:val="left" w:pos="5799"/>
          <w:tab w:val="left" w:pos="7818"/>
        </w:tabs>
        <w:spacing w:before="196" w:line="276" w:lineRule="auto"/>
        <w:ind w:right="114" w:firstLine="359"/>
        <w:rPr>
          <w:sz w:val="24"/>
        </w:rPr>
      </w:pPr>
      <w:r>
        <w:rPr>
          <w:spacing w:val="-2"/>
          <w:sz w:val="24"/>
        </w:rPr>
        <w:t>Обобщает</w:t>
      </w:r>
      <w:r>
        <w:rPr>
          <w:sz w:val="24"/>
        </w:rPr>
        <w:tab/>
      </w:r>
      <w:r>
        <w:rPr>
          <w:spacing w:val="-2"/>
          <w:sz w:val="24"/>
        </w:rPr>
        <w:t>передовой</w:t>
      </w:r>
      <w:r>
        <w:rPr>
          <w:sz w:val="24"/>
        </w:rPr>
        <w:tab/>
      </w:r>
      <w:r>
        <w:rPr>
          <w:spacing w:val="-4"/>
          <w:sz w:val="24"/>
        </w:rPr>
        <w:t>опыт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предупреждению</w:t>
      </w:r>
      <w:r>
        <w:rPr>
          <w:sz w:val="24"/>
        </w:rPr>
        <w:tab/>
      </w:r>
      <w:r>
        <w:rPr>
          <w:spacing w:val="-2"/>
          <w:sz w:val="24"/>
        </w:rPr>
        <w:t xml:space="preserve">неуспеваемости </w:t>
      </w:r>
      <w:r>
        <w:rPr>
          <w:sz w:val="24"/>
        </w:rPr>
        <w:t>учителей-предметников с его широким обсуждением на педагогических советах.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before="200" w:line="276" w:lineRule="auto"/>
        <w:ind w:right="111" w:firstLine="359"/>
        <w:jc w:val="both"/>
        <w:rPr>
          <w:sz w:val="24"/>
        </w:rPr>
      </w:pPr>
      <w:r>
        <w:rPr>
          <w:sz w:val="24"/>
        </w:rPr>
        <w:t>Включает в тематику педагогических советов вопросы, связанные с предупреждением неуспеваемости обучающихся.</w:t>
      </w:r>
    </w:p>
    <w:p w:rsidR="008F10AD" w:rsidRDefault="00C442C1">
      <w:pPr>
        <w:pStyle w:val="a4"/>
        <w:numPr>
          <w:ilvl w:val="3"/>
          <w:numId w:val="4"/>
        </w:numPr>
        <w:tabs>
          <w:tab w:val="left" w:pos="1001"/>
        </w:tabs>
        <w:spacing w:before="201"/>
        <w:ind w:left="1001" w:hanging="540"/>
        <w:rPr>
          <w:sz w:val="24"/>
        </w:rPr>
      </w:pPr>
      <w:r>
        <w:rPr>
          <w:sz w:val="24"/>
        </w:rPr>
        <w:t>Анализирует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8F10AD" w:rsidRDefault="008F10AD">
      <w:pPr>
        <w:pStyle w:val="a3"/>
        <w:spacing w:before="9"/>
        <w:ind w:left="0"/>
        <w:rPr>
          <w:sz w:val="20"/>
        </w:r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  <w:tab w:val="left" w:pos="2321"/>
          <w:tab w:val="left" w:pos="3595"/>
          <w:tab w:val="left" w:pos="4077"/>
          <w:tab w:val="left" w:pos="5933"/>
          <w:tab w:val="left" w:pos="6842"/>
          <w:tab w:val="left" w:pos="7204"/>
          <w:tab w:val="left" w:pos="8669"/>
        </w:tabs>
        <w:spacing w:before="1" w:line="278" w:lineRule="auto"/>
        <w:ind w:left="102" w:right="114" w:firstLine="359"/>
        <w:rPr>
          <w:sz w:val="24"/>
        </w:rPr>
      </w:pPr>
      <w:r>
        <w:rPr>
          <w:spacing w:val="-2"/>
          <w:sz w:val="24"/>
        </w:rPr>
        <w:t>Заместитель</w:t>
      </w:r>
      <w:r>
        <w:rPr>
          <w:sz w:val="24"/>
        </w:rPr>
        <w:tab/>
      </w:r>
      <w:r>
        <w:rPr>
          <w:spacing w:val="-2"/>
          <w:sz w:val="24"/>
        </w:rPr>
        <w:t>директора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воспитательной</w:t>
      </w:r>
      <w:r>
        <w:rPr>
          <w:sz w:val="24"/>
        </w:rPr>
        <w:tab/>
      </w:r>
      <w:r>
        <w:rPr>
          <w:spacing w:val="-2"/>
          <w:sz w:val="24"/>
        </w:rPr>
        <w:t>работе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социальный</w:t>
      </w:r>
      <w:r>
        <w:rPr>
          <w:sz w:val="24"/>
        </w:rPr>
        <w:tab/>
      </w:r>
      <w:r>
        <w:rPr>
          <w:spacing w:val="-2"/>
          <w:sz w:val="24"/>
        </w:rPr>
        <w:t xml:space="preserve">педагог </w:t>
      </w:r>
      <w:r>
        <w:rPr>
          <w:sz w:val="24"/>
        </w:rPr>
        <w:t>организуют проведение советов профилактики.</w:t>
      </w:r>
    </w:p>
    <w:p w:rsidR="008F10AD" w:rsidRDefault="00C442C1">
      <w:pPr>
        <w:pStyle w:val="1"/>
        <w:numPr>
          <w:ilvl w:val="1"/>
          <w:numId w:val="4"/>
        </w:numPr>
        <w:tabs>
          <w:tab w:val="left" w:pos="701"/>
        </w:tabs>
        <w:spacing w:before="195"/>
        <w:ind w:left="701" w:hanging="240"/>
      </w:pPr>
      <w:r>
        <w:t>Деятельность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совета,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rPr>
          <w:spacing w:val="-2"/>
        </w:rPr>
        <w:t>профилактики</w:t>
      </w:r>
    </w:p>
    <w:p w:rsidR="008F10AD" w:rsidRDefault="008F10AD">
      <w:pPr>
        <w:pStyle w:val="a3"/>
        <w:spacing w:before="1"/>
        <w:ind w:left="0"/>
        <w:rPr>
          <w:b/>
          <w:sz w:val="21"/>
        </w:rPr>
      </w:pP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line="276" w:lineRule="auto"/>
        <w:ind w:left="102" w:right="109" w:firstLine="359"/>
        <w:jc w:val="both"/>
        <w:rPr>
          <w:sz w:val="24"/>
        </w:rPr>
      </w:pPr>
      <w:r>
        <w:rPr>
          <w:sz w:val="24"/>
        </w:rPr>
        <w:t>Совет профилактики принимает решение о направлении материалов на неуспевающего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 и защите прав детей с целью принятия административных мер наказания к родителям.</w:t>
      </w:r>
    </w:p>
    <w:p w:rsidR="008F10AD" w:rsidRDefault="00C442C1">
      <w:pPr>
        <w:pStyle w:val="a4"/>
        <w:numPr>
          <w:ilvl w:val="2"/>
          <w:numId w:val="4"/>
        </w:numPr>
        <w:tabs>
          <w:tab w:val="left" w:pos="821"/>
        </w:tabs>
        <w:spacing w:before="200" w:line="276" w:lineRule="auto"/>
        <w:ind w:left="102" w:right="113" w:firstLine="359"/>
        <w:jc w:val="both"/>
        <w:rPr>
          <w:sz w:val="24"/>
        </w:rPr>
      </w:pPr>
      <w:r>
        <w:rPr>
          <w:sz w:val="24"/>
        </w:rPr>
        <w:t>Педагогический совет принимает решение о переводе неуспевающего обучающегося в следующий класс с академической задолженностью, которую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 будет ликвидировать в соотвествии с действующим законодательством.</w:t>
      </w:r>
    </w:p>
    <w:p w:rsidR="008F10AD" w:rsidRDefault="00C442C1">
      <w:pPr>
        <w:pStyle w:val="a4"/>
        <w:numPr>
          <w:ilvl w:val="1"/>
          <w:numId w:val="4"/>
        </w:numPr>
        <w:tabs>
          <w:tab w:val="left" w:pos="840"/>
        </w:tabs>
        <w:spacing w:before="200" w:line="276" w:lineRule="auto"/>
        <w:ind w:left="102" w:right="113" w:firstLine="359"/>
        <w:jc w:val="both"/>
        <w:rPr>
          <w:b/>
          <w:sz w:val="24"/>
        </w:rPr>
      </w:pPr>
      <w:r>
        <w:rPr>
          <w:b/>
          <w:sz w:val="24"/>
        </w:rPr>
        <w:t xml:space="preserve">Данное Положение принято на неограниченный </w:t>
      </w:r>
      <w:r>
        <w:rPr>
          <w:b/>
          <w:sz w:val="24"/>
        </w:rPr>
        <w:t>срок и может быть заменено на актуальную версию в случае необходимости.</w:t>
      </w:r>
    </w:p>
    <w:sectPr w:rsidR="008F10AD">
      <w:pgSz w:w="11910" w:h="16840"/>
      <w:pgMar w:top="104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C1" w:rsidRDefault="00C442C1">
      <w:r>
        <w:separator/>
      </w:r>
    </w:p>
  </w:endnote>
  <w:endnote w:type="continuationSeparator" w:id="0">
    <w:p w:rsidR="00C442C1" w:rsidRDefault="00C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AD" w:rsidRDefault="00C442C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82880" behindDoc="1" locked="0" layoutInCell="1" allowOverlap="1">
              <wp:simplePos x="0" y="0"/>
              <wp:positionH relativeFrom="page">
                <wp:posOffset>3978528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F10AD" w:rsidRDefault="00C442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B20B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3.25pt;margin-top:780.9pt;width:12.6pt;height:13.05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fx+TcOIAAAANAQAADwAAAAAAAAAAAAAAAAD+AwAAZHJzL2Rvd25yZXYueG1sUEsF&#10;BgAAAAAEAAQA8wAAAA0FAAAAAA==&#10;" filled="f" stroked="f">
              <v:path arrowok="t"/>
              <v:textbox inset="0,0,0,0">
                <w:txbxContent>
                  <w:p w:rsidR="008F10AD" w:rsidRDefault="00C442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B20B2">
                      <w:rPr>
                        <w:rFonts w:ascii="Calibri"/>
                        <w:noProof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C1" w:rsidRDefault="00C442C1">
      <w:r>
        <w:separator/>
      </w:r>
    </w:p>
  </w:footnote>
  <w:footnote w:type="continuationSeparator" w:id="0">
    <w:p w:rsidR="00C442C1" w:rsidRDefault="00C4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2AAF"/>
    <w:multiLevelType w:val="multilevel"/>
    <w:tmpl w:val="B11ACEF4"/>
    <w:lvl w:ilvl="0">
      <w:start w:val="8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12462FF5"/>
    <w:multiLevelType w:val="hybridMultilevel"/>
    <w:tmpl w:val="22FA3B14"/>
    <w:lvl w:ilvl="0" w:tplc="D3C25376">
      <w:numFmt w:val="bullet"/>
      <w:lvlText w:val=""/>
      <w:lvlJc w:val="left"/>
      <w:pPr>
        <w:ind w:left="27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4029E2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2" w:tplc="4710A958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3C2834DA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4" w:tplc="1462659E">
      <w:numFmt w:val="bullet"/>
      <w:lvlText w:val="•"/>
      <w:lvlJc w:val="left"/>
      <w:pPr>
        <w:ind w:left="3994" w:hanging="171"/>
      </w:pPr>
      <w:rPr>
        <w:rFonts w:hint="default"/>
        <w:lang w:val="ru-RU" w:eastAsia="en-US" w:bidi="ar-SA"/>
      </w:rPr>
    </w:lvl>
    <w:lvl w:ilvl="5" w:tplc="EBE8B864">
      <w:numFmt w:val="bullet"/>
      <w:lvlText w:val="•"/>
      <w:lvlJc w:val="left"/>
      <w:pPr>
        <w:ind w:left="4923" w:hanging="171"/>
      </w:pPr>
      <w:rPr>
        <w:rFonts w:hint="default"/>
        <w:lang w:val="ru-RU" w:eastAsia="en-US" w:bidi="ar-SA"/>
      </w:rPr>
    </w:lvl>
    <w:lvl w:ilvl="6" w:tplc="509E4FF4">
      <w:numFmt w:val="bullet"/>
      <w:lvlText w:val="•"/>
      <w:lvlJc w:val="left"/>
      <w:pPr>
        <w:ind w:left="5851" w:hanging="171"/>
      </w:pPr>
      <w:rPr>
        <w:rFonts w:hint="default"/>
        <w:lang w:val="ru-RU" w:eastAsia="en-US" w:bidi="ar-SA"/>
      </w:rPr>
    </w:lvl>
    <w:lvl w:ilvl="7" w:tplc="AEC2D43C">
      <w:numFmt w:val="bullet"/>
      <w:lvlText w:val="•"/>
      <w:lvlJc w:val="left"/>
      <w:pPr>
        <w:ind w:left="6780" w:hanging="171"/>
      </w:pPr>
      <w:rPr>
        <w:rFonts w:hint="default"/>
        <w:lang w:val="ru-RU" w:eastAsia="en-US" w:bidi="ar-SA"/>
      </w:rPr>
    </w:lvl>
    <w:lvl w:ilvl="8" w:tplc="9E0E1ED6">
      <w:numFmt w:val="bullet"/>
      <w:lvlText w:val="•"/>
      <w:lvlJc w:val="left"/>
      <w:pPr>
        <w:ind w:left="7709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B954D45"/>
    <w:multiLevelType w:val="hybridMultilevel"/>
    <w:tmpl w:val="4ECA0B7A"/>
    <w:lvl w:ilvl="0" w:tplc="C82E0EF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5469A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FC47C9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BA4222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0963E4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3F0E3E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92E9B4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0ACB63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0868F2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56E5BED"/>
    <w:multiLevelType w:val="multilevel"/>
    <w:tmpl w:val="E78A5BE6"/>
    <w:lvl w:ilvl="0">
      <w:start w:val="1"/>
      <w:numFmt w:val="decimal"/>
      <w:lvlText w:val="%1."/>
      <w:lvlJc w:val="left"/>
      <w:pPr>
        <w:ind w:left="102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10AD"/>
    <w:rsid w:val="000B20B2"/>
    <w:rsid w:val="008F10AD"/>
    <w:rsid w:val="00C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E25-6482-4201-ADC0-499A0E4D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0"/>
      <w:ind w:left="70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2</cp:revision>
  <dcterms:created xsi:type="dcterms:W3CDTF">2023-06-24T18:44:00Z</dcterms:created>
  <dcterms:modified xsi:type="dcterms:W3CDTF">2023-06-24T18:49:00Z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2023-06-24T00:00:00Z</vt:filetime>
  </property>
  <property fmtid="{D5CDD505-2E9C-101B-9397-08002B2CF9AE}" pid="5" name="Producer">
    <vt:lpwstr>Microsoft® Word 2019</vt:lpwstr>
  </property>
</Properties>
</file>